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C2CA5" w14:textId="32344688" w:rsidR="00E01A6B" w:rsidRDefault="00E01A6B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1A829DA2" wp14:editId="03166DF1">
            <wp:extent cx="5732145" cy="80479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066B2" w14:textId="77777777" w:rsidR="00E01A6B" w:rsidRDefault="00E01A6B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D70687" w14:textId="77777777" w:rsidR="00E01A6B" w:rsidRDefault="00E01A6B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C3B8D2A" w14:textId="24F096D4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2.1.4.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информации, пропаганды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агитации, наносящих вред здоровью, нравственному и духовному развитию.</w:t>
      </w:r>
    </w:p>
    <w:p w14:paraId="33A34107" w14:textId="77777777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2.1.5. Развитие своих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14:paraId="190268EF" w14:textId="77777777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2.1.6. Посещение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которые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школе и не предусмотрены образовательной программой.</w:t>
      </w:r>
    </w:p>
    <w:p w14:paraId="0C8065EE" w14:textId="77777777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2.1.7.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учебно-исследовательской, проектной, инновационной деятельности, осуществляемой школой под руководством педагогов.</w:t>
      </w:r>
    </w:p>
    <w:p w14:paraId="34D30B6B" w14:textId="1A8821CE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2.1.8. Бесплатную публикацию</w:t>
      </w:r>
      <w:r w:rsidR="00D207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своих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изданиях школы</w:t>
      </w:r>
      <w:r w:rsidR="00D20798">
        <w:rPr>
          <w:rFonts w:hAnsi="Times New Roman" w:cs="Times New Roman"/>
          <w:color w:val="000000"/>
          <w:sz w:val="24"/>
          <w:szCs w:val="24"/>
          <w:lang w:val="ru-RU"/>
        </w:rPr>
        <w:t xml:space="preserve"> (работы должны быть отобраны комиссией)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6C54CC2" w14:textId="7274F3C9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2.1.9. Получение знаний, приобретение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умений, соответствующих современному уровню развития науки, техники,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14:paraId="4A1E864B" w14:textId="2FAD7F3E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Профессиональную ориентацию.</w:t>
      </w:r>
    </w:p>
    <w:p w14:paraId="1012C098" w14:textId="009C61EE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2.1.1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14:paraId="7D009584" w14:textId="75ED46C1" w:rsidR="00DE450A" w:rsidRPr="00290F51" w:rsidRDefault="003D032C" w:rsidP="00EF6E71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2.1.1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16CE0">
        <w:rPr>
          <w:rFonts w:hAnsi="Times New Roman" w:cs="Times New Roman"/>
          <w:sz w:val="24"/>
          <w:szCs w:val="24"/>
          <w:lang w:val="ru-RU"/>
        </w:rPr>
        <w:t>Зачет результатов освоения учащимися учебных предметов, курсов, дисциплин,</w:t>
      </w:r>
      <w:r w:rsidRPr="00116CE0">
        <w:rPr>
          <w:rFonts w:hAnsi="Times New Roman" w:cs="Times New Roman"/>
          <w:sz w:val="24"/>
          <w:szCs w:val="24"/>
        </w:rPr>
        <w:t> </w:t>
      </w:r>
      <w:r w:rsidRPr="00116CE0">
        <w:rPr>
          <w:rFonts w:hAnsi="Times New Roman" w:cs="Times New Roman"/>
          <w:sz w:val="24"/>
          <w:szCs w:val="24"/>
          <w:lang w:val="ru-RU"/>
        </w:rPr>
        <w:t>модулей, практики, дополнительных образовательных программ в</w:t>
      </w:r>
      <w:r w:rsidRPr="00116CE0">
        <w:rPr>
          <w:rFonts w:hAnsi="Times New Roman" w:cs="Times New Roman"/>
          <w:sz w:val="24"/>
          <w:szCs w:val="24"/>
        </w:rPr>
        <w:t> </w:t>
      </w:r>
      <w:r w:rsidRPr="00116CE0">
        <w:rPr>
          <w:rFonts w:hAnsi="Times New Roman" w:cs="Times New Roman"/>
          <w:sz w:val="24"/>
          <w:szCs w:val="24"/>
          <w:lang w:val="ru-RU"/>
        </w:rPr>
        <w:t>других организациях, осуществляющих образовательную деятельность в</w:t>
      </w:r>
      <w:r w:rsidRPr="00116CE0">
        <w:rPr>
          <w:rFonts w:hAnsi="Times New Roman" w:cs="Times New Roman"/>
          <w:sz w:val="24"/>
          <w:szCs w:val="24"/>
        </w:rPr>
        <w:t> </w:t>
      </w:r>
      <w:r w:rsidRPr="00116CE0">
        <w:rPr>
          <w:rFonts w:hAnsi="Times New Roman" w:cs="Times New Roman"/>
          <w:sz w:val="24"/>
          <w:szCs w:val="24"/>
          <w:lang w:val="ru-RU"/>
        </w:rPr>
        <w:t>порядке, установленном действующим законодательством и</w:t>
      </w:r>
      <w:r w:rsidRPr="00116CE0">
        <w:rPr>
          <w:rFonts w:hAnsi="Times New Roman" w:cs="Times New Roman"/>
          <w:sz w:val="24"/>
          <w:szCs w:val="24"/>
        </w:rPr>
        <w:t> </w:t>
      </w:r>
      <w:r w:rsidRPr="00116CE0">
        <w:rPr>
          <w:rFonts w:hAnsi="Times New Roman" w:cs="Times New Roman"/>
          <w:sz w:val="24"/>
          <w:szCs w:val="24"/>
          <w:lang w:val="ru-RU"/>
        </w:rPr>
        <w:t>локальным актом школы.</w:t>
      </w:r>
    </w:p>
    <w:p w14:paraId="1A74E3FD" w14:textId="120DC4B7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Каникулы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календарным учебным графиком.</w:t>
      </w:r>
    </w:p>
    <w:p w14:paraId="115B1E48" w14:textId="48AEFDED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Бесплатное пользование библиотечно-информационными ресурсами, учебной, базой школы.</w:t>
      </w:r>
    </w:p>
    <w:p w14:paraId="61B5B519" w14:textId="50DD8BED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 xml:space="preserve"> (Стипендии Мэра, Стипендии МК</w:t>
      </w:r>
      <w:r w:rsidR="00D20798">
        <w:rPr>
          <w:rFonts w:hAnsi="Times New Roman" w:cs="Times New Roman"/>
          <w:color w:val="000000"/>
          <w:sz w:val="24"/>
          <w:szCs w:val="24"/>
          <w:lang w:val="ru-RU"/>
        </w:rPr>
        <w:t xml:space="preserve">, Премии РТ, РФ, Гранты и </w:t>
      </w:r>
      <w:proofErr w:type="spellStart"/>
      <w:r w:rsidR="00D20798">
        <w:rPr>
          <w:rFonts w:hAnsi="Times New Roman" w:cs="Times New Roman"/>
          <w:color w:val="000000"/>
          <w:sz w:val="24"/>
          <w:szCs w:val="24"/>
          <w:lang w:val="ru-RU"/>
        </w:rPr>
        <w:t>т.д</w:t>
      </w:r>
      <w:proofErr w:type="spellEnd"/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…)</w:t>
      </w:r>
    </w:p>
    <w:p w14:paraId="12F17233" w14:textId="42829A4C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14:paraId="28E967BF" w14:textId="79938C80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Ознакомление с уставом школы,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образовательными программами и 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школе, права и обязанности учащихся.</w:t>
      </w:r>
    </w:p>
    <w:p w14:paraId="1D3DDEE9" w14:textId="36C557FC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Обжалование актов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РФ порядке.</w:t>
      </w:r>
    </w:p>
    <w:p w14:paraId="699D3FEC" w14:textId="6F4C9CD1" w:rsidR="00DE450A" w:rsidRPr="003D032C" w:rsidRDefault="003D032C" w:rsidP="00EF6E7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Обращение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14:paraId="26EE8155" w14:textId="77777777" w:rsidR="00DE450A" w:rsidRPr="003D032C" w:rsidRDefault="003D03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учащихся</w:t>
      </w:r>
    </w:p>
    <w:p w14:paraId="26E45F30" w14:textId="77777777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3.1</w:t>
      </w:r>
      <w:r w:rsidRPr="00D207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Учащиеся обязаны:</w:t>
      </w:r>
    </w:p>
    <w:p w14:paraId="22248EF4" w14:textId="77777777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3.1.1. Соблюдать устав школы, решения органов управления школы, настоящие Правила,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локальные акты школы, в том числе требования к дисциплине на учебных занятиях и правилам поведения в школе.</w:t>
      </w:r>
    </w:p>
    <w:p w14:paraId="6F8CEA4C" w14:textId="77777777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14:paraId="0C0566A4" w14:textId="77777777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3.1.3. Выполнять законные требования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распоряжения администрации, педагогов и работников, сотрудников охраны школы.</w:t>
      </w:r>
    </w:p>
    <w:p w14:paraId="463F4CF6" w14:textId="77777777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занятиям, выполнять задания, данные педагогическими работниками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программы.</w:t>
      </w:r>
    </w:p>
    <w:p w14:paraId="057859BB" w14:textId="2555CFEF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пропуска занятий (обязательных мероприятий) из-за болезни учащийся 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 xml:space="preserve">сообщать и 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предоставляет 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преподавателю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медицинскую справку или медицинское заключение. </w:t>
      </w:r>
      <w:r w:rsidRPr="003D032C">
        <w:rPr>
          <w:rFonts w:hAnsi="Times New Roman" w:cs="Times New Roman"/>
          <w:i/>
          <w:color w:val="00B0F0"/>
          <w:sz w:val="24"/>
          <w:szCs w:val="24"/>
          <w:lang w:val="ru-RU"/>
        </w:rPr>
        <w:t>В</w:t>
      </w:r>
      <w:r w:rsidRPr="003D032C">
        <w:rPr>
          <w:rFonts w:hAnsi="Times New Roman" w:cs="Times New Roman"/>
          <w:i/>
          <w:color w:val="00B0F0"/>
          <w:sz w:val="24"/>
          <w:szCs w:val="24"/>
        </w:rPr>
        <w:t> </w:t>
      </w:r>
      <w:r w:rsidRPr="003D032C">
        <w:rPr>
          <w:rFonts w:hAnsi="Times New Roman" w:cs="Times New Roman"/>
          <w:i/>
          <w:color w:val="00B0F0"/>
          <w:sz w:val="24"/>
          <w:szCs w:val="24"/>
          <w:lang w:val="ru-RU"/>
        </w:rPr>
        <w:t>иных случаях</w:t>
      </w:r>
      <w:r w:rsidRPr="003D032C">
        <w:rPr>
          <w:rFonts w:hAnsi="Times New Roman" w:cs="Times New Roman"/>
          <w:i/>
          <w:color w:val="00B0F0"/>
          <w:sz w:val="24"/>
          <w:szCs w:val="24"/>
        </w:rPr>
        <w:t> </w:t>
      </w:r>
      <w:r w:rsidRPr="003D032C">
        <w:rPr>
          <w:rFonts w:hAnsi="Times New Roman" w:cs="Times New Roman"/>
          <w:i/>
          <w:color w:val="00B0F0"/>
          <w:sz w:val="24"/>
          <w:szCs w:val="24"/>
          <w:lang w:val="ru-RU"/>
        </w:rPr>
        <w:t>— заявление или объяснительную от</w:t>
      </w:r>
      <w:r w:rsidRPr="003D032C">
        <w:rPr>
          <w:rFonts w:hAnsi="Times New Roman" w:cs="Times New Roman"/>
          <w:i/>
          <w:color w:val="00B0F0"/>
          <w:sz w:val="24"/>
          <w:szCs w:val="24"/>
        </w:rPr>
        <w:t> </w:t>
      </w:r>
      <w:r w:rsidRPr="003D032C">
        <w:rPr>
          <w:rFonts w:hAnsi="Times New Roman" w:cs="Times New Roman"/>
          <w:i/>
          <w:color w:val="00B0F0"/>
          <w:sz w:val="24"/>
          <w:szCs w:val="24"/>
          <w:lang w:val="ru-RU"/>
        </w:rPr>
        <w:t>своих родителей (законных представителей) с</w:t>
      </w:r>
      <w:r w:rsidRPr="003D032C">
        <w:rPr>
          <w:rFonts w:hAnsi="Times New Roman" w:cs="Times New Roman"/>
          <w:i/>
          <w:color w:val="00B0F0"/>
          <w:sz w:val="24"/>
          <w:szCs w:val="24"/>
        </w:rPr>
        <w:t> </w:t>
      </w:r>
      <w:r w:rsidRPr="003D032C">
        <w:rPr>
          <w:rFonts w:hAnsi="Times New Roman" w:cs="Times New Roman"/>
          <w:i/>
          <w:color w:val="00B0F0"/>
          <w:sz w:val="24"/>
          <w:szCs w:val="24"/>
          <w:lang w:val="ru-RU"/>
        </w:rPr>
        <w:t>указанием причины отсутствия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16FEAC" w14:textId="77777777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3.1.5.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сохранении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укреплении своего здоровья, стремиться к нравственному, духовному и физическому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самосовершенствованию.</w:t>
      </w:r>
    </w:p>
    <w:p w14:paraId="0E34FEFA" w14:textId="77777777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3.1.6. Уважать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достоинство других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создавать препятствий для получения образования другими учащимися.</w:t>
      </w:r>
    </w:p>
    <w:p w14:paraId="22268547" w14:textId="77777777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3.1.7.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имуществу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поддерживать в ней чистоту и порядок.</w:t>
      </w:r>
    </w:p>
    <w:p w14:paraId="3AD3C112" w14:textId="5D136E62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3.1.8.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своим внешним видом</w:t>
      </w:r>
      <w:r w:rsidR="00290F5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A2A5EE" w14:textId="77777777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3.1.9.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14:paraId="42C485DC" w14:textId="3AC1745F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программ, за исключением случаев возникновения угрозы жизни или здоровью обучающихся, работников школы, иных экстренных случаев, указанных в пункте 6.10 Правил.</w:t>
      </w:r>
    </w:p>
    <w:p w14:paraId="08502011" w14:textId="77777777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нарушение требований устава, настоящих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D032C">
        <w:rPr>
          <w:lang w:val="ru-RU"/>
        </w:rPr>
        <w:br/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локальных актов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 том числе требований к дисциплине на учебных занятиях и правилам поведения в школе,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учащимся могут быть применены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действующим законодательством.</w:t>
      </w:r>
    </w:p>
    <w:p w14:paraId="04EAE92C" w14:textId="6B9E120B" w:rsidR="00DE450A" w:rsidRPr="003D032C" w:rsidRDefault="003D032C" w:rsidP="00290F5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Контроль за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14:paraId="42FFEAEA" w14:textId="77777777" w:rsidR="00DE450A" w:rsidRPr="003D032C" w:rsidRDefault="003D03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поведения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14:paraId="6EE3FA1B" w14:textId="77777777" w:rsidR="00DE450A" w:rsidRPr="003D032C" w:rsidRDefault="003D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4.1. Учащиеся должны:</w:t>
      </w:r>
    </w:p>
    <w:p w14:paraId="3AFEDB9D" w14:textId="77777777" w:rsidR="00DE450A" w:rsidRPr="003D032C" w:rsidRDefault="003D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4.1.1. 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посетителями школы.</w:t>
      </w:r>
    </w:p>
    <w:p w14:paraId="5E3BEEF9" w14:textId="77777777" w:rsidR="00DE450A" w:rsidRPr="003D032C" w:rsidRDefault="003D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4.1.2.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старшим,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младших.</w:t>
      </w:r>
    </w:p>
    <w:p w14:paraId="3C4BB799" w14:textId="77777777" w:rsidR="00DE450A" w:rsidRPr="003D032C" w:rsidRDefault="003D032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4.1.3. Соблюдать вежливые формы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окружающими.</w:t>
      </w:r>
    </w:p>
    <w:p w14:paraId="3FCF4D10" w14:textId="77777777" w:rsidR="00DE450A" w:rsidRPr="003D032C" w:rsidRDefault="003D03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</w:p>
    <w:p w14:paraId="0ECC288C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5.1. Посещение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мероприятий, предусмотренных образовательной программой, для учащихся обязательно, если иное не предусмотрено образовательной программой, локальными актами школы, законодательством.</w:t>
      </w:r>
    </w:p>
    <w:p w14:paraId="493C2C25" w14:textId="7F343098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(уроков) </w:t>
      </w:r>
      <w:r w:rsidR="0000332E">
        <w:rPr>
          <w:rFonts w:hAnsi="Times New Roman" w:cs="Times New Roman"/>
          <w:color w:val="000000"/>
          <w:sz w:val="24"/>
          <w:szCs w:val="24"/>
          <w:lang w:val="ru-RU"/>
        </w:rPr>
        <w:t>преподаватель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 выясняет причины отсутствия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учащегося, его родителей (законных представителей).</w:t>
      </w:r>
    </w:p>
    <w:p w14:paraId="24766481" w14:textId="5485EABB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Если занятия были пропущены без уважительной 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родители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знали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этом, </w:t>
      </w:r>
      <w:r w:rsidR="0000332E">
        <w:rPr>
          <w:rFonts w:hAnsi="Times New Roman" w:cs="Times New Roman"/>
          <w:color w:val="000000"/>
          <w:sz w:val="24"/>
          <w:szCs w:val="24"/>
          <w:lang w:val="ru-RU"/>
        </w:rPr>
        <w:t>преподаватель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 извещает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предпринимает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усилению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посещаемостью,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проводит необходимые профилактические мероприятия </w:t>
      </w:r>
      <w:proofErr w:type="gramStart"/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proofErr w:type="gramEnd"/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учащегося.</w:t>
      </w:r>
    </w:p>
    <w:p w14:paraId="6CFA7344" w14:textId="308AE299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учащийся должен иметь все необходимые для уроков принадлежности, сменную обувь. </w:t>
      </w:r>
    </w:p>
    <w:p w14:paraId="5F24DFB4" w14:textId="22B54148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5.4. Учащиеся должны приходить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школу заранее (рекомендуемое время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0332E">
        <w:rPr>
          <w:rFonts w:hAnsi="Times New Roman" w:cs="Times New Roman"/>
          <w:i/>
          <w:color w:val="00B0F0"/>
          <w:sz w:val="24"/>
          <w:szCs w:val="24"/>
          <w:lang w:val="ru-RU"/>
        </w:rPr>
        <w:t>5</w:t>
      </w:r>
      <w:r w:rsidRPr="003D032C">
        <w:rPr>
          <w:rFonts w:hAnsi="Times New Roman" w:cs="Times New Roman"/>
          <w:i/>
          <w:color w:val="00B0F0"/>
          <w:sz w:val="24"/>
          <w:szCs w:val="24"/>
          <w:lang w:val="ru-RU"/>
        </w:rPr>
        <w:t>–</w:t>
      </w:r>
      <w:r w:rsidR="0000332E">
        <w:rPr>
          <w:rFonts w:hAnsi="Times New Roman" w:cs="Times New Roman"/>
          <w:i/>
          <w:color w:val="00B0F0"/>
          <w:sz w:val="24"/>
          <w:szCs w:val="24"/>
          <w:lang w:val="ru-RU"/>
        </w:rPr>
        <w:t>10</w:t>
      </w:r>
      <w:r w:rsidRPr="003D032C">
        <w:rPr>
          <w:rFonts w:hAnsi="Times New Roman" w:cs="Times New Roman"/>
          <w:i/>
          <w:color w:val="00B0F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минут)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начала учебных занятий.</w:t>
      </w:r>
    </w:p>
    <w:p w14:paraId="24A6DABA" w14:textId="37A4B136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Опоздание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занятия без уважительной причины недопустимо.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урок учащийся проходит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класс таким образом, 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мешать образовательному процессу других учащихся</w:t>
      </w:r>
      <w:r w:rsidR="0000332E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теоретических дисциплинах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021DF59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5.5. Перед началом занятий учащиеся оставляют верхнюю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переодевают сменную обувь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гардеробе.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том случае, если учащийся забыл сменную обувь,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должен 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одноразовой обувью (бахилами).</w:t>
      </w:r>
    </w:p>
    <w:p w14:paraId="1E8221A4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5.6. Учащиеся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должны оставлять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гардеробе,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верхней одежде, деньги, документы, ценные вещи.</w:t>
      </w:r>
    </w:p>
    <w:p w14:paraId="01514EEC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5.7. Учащимся запрещено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гардеробе после переодевания.</w:t>
      </w:r>
    </w:p>
    <w:p w14:paraId="274D6C02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5.8. Учащимся запрещено приносить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школу:</w:t>
      </w:r>
    </w:p>
    <w:p w14:paraId="60354C03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5.8.1. Оружие.</w:t>
      </w:r>
    </w:p>
    <w:p w14:paraId="77B1F8C6" w14:textId="62598D3C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5.8.2.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легко бьющиеся </w:t>
      </w:r>
      <w:proofErr w:type="gramStart"/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предметы </w:t>
      </w:r>
      <w:r w:rsidR="000033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01A1B8D2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5.8.3.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предметы.</w:t>
      </w:r>
    </w:p>
    <w:p w14:paraId="343C118D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5.8.4. Табачные изделия.</w:t>
      </w:r>
    </w:p>
    <w:p w14:paraId="7F7A3014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5.8.5. Спиртные напитки.</w:t>
      </w:r>
    </w:p>
    <w:p w14:paraId="0D935D27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5.8.6. Наркотики, психотропные, одурманивающие, токсичные вещества иные вещества, обращение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допускается или ограничено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РФ или способные причинить вред здоровью участников образовательного процесса. Лекарственные средства могут при себе иметь только 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учащиеся, которым они показаны по медицинским основаниям. Учащиеся или родители (законные представители) обучающихся должны поставить администрацию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известность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медицинских показаниях,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которым учащийся будет иметь при себе необходимые лекарственные средства.</w:t>
      </w:r>
    </w:p>
    <w:p w14:paraId="69694FFF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5.9.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учащимся запрещено:</w:t>
      </w:r>
    </w:p>
    <w:p w14:paraId="082ED7A3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5.9.1.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нерабочее время.</w:t>
      </w:r>
    </w:p>
    <w:p w14:paraId="08132E35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5.9.2.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прекурсоры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аналоги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14:paraId="62E05E40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5.9.3.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азартные игры.</w:t>
      </w:r>
    </w:p>
    <w:p w14:paraId="326A498F" w14:textId="3D383768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 w:rsidR="0000332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Использовать ненормативную лексику (сквернословить).</w:t>
      </w:r>
    </w:p>
    <w:p w14:paraId="3294D2C9" w14:textId="47244DC5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 w:rsidR="0000332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политическим партиям, религиозным течениям, неформальным объединениям, фанатским клубам.</w:t>
      </w:r>
    </w:p>
    <w:p w14:paraId="126728B6" w14:textId="60672EC5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 w:rsidR="0000332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Осуществлять пропаганду политических, религиозных идей,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также идей,</w:t>
      </w:r>
      <w:r w:rsidRPr="003D032C">
        <w:rPr>
          <w:lang w:val="ru-RU"/>
        </w:rPr>
        <w:br/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наносящих вред духовному или физическому здоровью человека.</w:t>
      </w:r>
    </w:p>
    <w:p w14:paraId="1A9190BB" w14:textId="74549FC9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 w:rsidR="0000332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здании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верхней одежде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 (или) головных уборах.</w:t>
      </w:r>
    </w:p>
    <w:p w14:paraId="4AB81322" w14:textId="5FFB8601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 w:rsidR="003F7C04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Портить имущество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14:paraId="12C2CC88" w14:textId="66C77796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5.9.</w:t>
      </w:r>
      <w:r w:rsidR="003F7C04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Перемещать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помещение без разрешения администрации или материально ответственных лиц мебель,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иное имущество.</w:t>
      </w:r>
    </w:p>
    <w:p w14:paraId="180AD82F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07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5.10. Учащимся запрещено:</w:t>
      </w:r>
    </w:p>
    <w:p w14:paraId="731433ED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5.10.1. Передавать пропуска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ч. электронные) для прохода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территорию/в здание другим лицам.</w:t>
      </w:r>
    </w:p>
    <w:p w14:paraId="6918F56B" w14:textId="196D49AE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5.10.2. Самовольно покидать школу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процесса. Уйти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школы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 возможно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разрешения </w:t>
      </w:r>
      <w:r w:rsidR="003F7C04">
        <w:rPr>
          <w:rFonts w:hAnsi="Times New Roman" w:cs="Times New Roman"/>
          <w:color w:val="000000"/>
          <w:sz w:val="24"/>
          <w:szCs w:val="24"/>
          <w:lang w:val="ru-RU"/>
        </w:rPr>
        <w:t xml:space="preserve">преподавателя 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или иного уполномоченного лица.</w:t>
      </w:r>
    </w:p>
    <w:p w14:paraId="7D8C007B" w14:textId="77777777" w:rsidR="00DE450A" w:rsidRPr="003D032C" w:rsidRDefault="003D032C" w:rsidP="0000332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5.11. Дисциплина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порядок поддерживаются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школе силами участников образовательного процесса.</w:t>
      </w:r>
    </w:p>
    <w:p w14:paraId="7EFB5D20" w14:textId="77777777" w:rsidR="00DE450A" w:rsidRPr="003D032C" w:rsidRDefault="003D03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урока</w:t>
      </w:r>
    </w:p>
    <w:p w14:paraId="0C308AF1" w14:textId="1A12222C" w:rsidR="00DE450A" w:rsidRPr="003D032C" w:rsidRDefault="003D032C" w:rsidP="003F7C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6.1. Учащиеся занимают свои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кабинете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указанию </w:t>
      </w:r>
      <w:r w:rsidR="003F7C04">
        <w:rPr>
          <w:rFonts w:hAnsi="Times New Roman" w:cs="Times New Roman"/>
          <w:color w:val="000000"/>
          <w:sz w:val="24"/>
          <w:szCs w:val="24"/>
          <w:lang w:val="ru-RU"/>
        </w:rPr>
        <w:t>преподавателя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учителя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предмету, который учитывает при размещении детей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особенности.</w:t>
      </w:r>
    </w:p>
    <w:p w14:paraId="3D4EEBD5" w14:textId="77777777" w:rsidR="00DE450A" w:rsidRPr="003D032C" w:rsidRDefault="003D032C" w:rsidP="003F7C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6.2. Перед началом урока учащиеся должны подготовить свое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классе.</w:t>
      </w:r>
    </w:p>
    <w:p w14:paraId="1CBC5F46" w14:textId="2CDCA100" w:rsidR="00DE450A" w:rsidRPr="003D032C" w:rsidRDefault="003D032C" w:rsidP="003F7C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3F7C0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Время урока должно использоваться только для учебных целей.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время урока нельзя шуметь, отвлекаться самому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отвлекать других учащихся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урока.</w:t>
      </w:r>
    </w:p>
    <w:p w14:paraId="019FC4FE" w14:textId="40B4FAF1" w:rsidR="00DE450A" w:rsidRPr="003F7C04" w:rsidRDefault="003D032C" w:rsidP="003F7C04">
      <w:pPr>
        <w:jc w:val="both"/>
        <w:rPr>
          <w:rFonts w:hAnsi="Times New Roman" w:cs="Times New Roman"/>
          <w:iCs/>
          <w:sz w:val="24"/>
          <w:szCs w:val="24"/>
          <w:lang w:val="ru-RU"/>
        </w:rPr>
      </w:pPr>
      <w:r w:rsidRPr="003F7C04">
        <w:rPr>
          <w:rFonts w:hAnsi="Times New Roman" w:cs="Times New Roman"/>
          <w:iCs/>
          <w:sz w:val="24"/>
          <w:szCs w:val="24"/>
          <w:lang w:val="ru-RU"/>
        </w:rPr>
        <w:t>6.</w:t>
      </w:r>
      <w:r w:rsidR="003F7C04" w:rsidRPr="003F7C04">
        <w:rPr>
          <w:rFonts w:hAnsi="Times New Roman" w:cs="Times New Roman"/>
          <w:iCs/>
          <w:sz w:val="24"/>
          <w:szCs w:val="24"/>
          <w:lang w:val="ru-RU"/>
        </w:rPr>
        <w:t>4</w:t>
      </w:r>
      <w:r w:rsidRPr="003F7C04">
        <w:rPr>
          <w:rFonts w:hAnsi="Times New Roman" w:cs="Times New Roman"/>
          <w:iCs/>
          <w:sz w:val="24"/>
          <w:szCs w:val="24"/>
          <w:lang w:val="ru-RU"/>
        </w:rPr>
        <w:t>. По</w:t>
      </w:r>
      <w:r w:rsidRPr="003F7C04">
        <w:rPr>
          <w:rFonts w:hAnsi="Times New Roman" w:cs="Times New Roman"/>
          <w:iCs/>
          <w:sz w:val="24"/>
          <w:szCs w:val="24"/>
        </w:rPr>
        <w:t> </w:t>
      </w:r>
      <w:r w:rsidRPr="003F7C04">
        <w:rPr>
          <w:rFonts w:hAnsi="Times New Roman" w:cs="Times New Roman"/>
          <w:iCs/>
          <w:sz w:val="24"/>
          <w:szCs w:val="24"/>
          <w:lang w:val="ru-RU"/>
        </w:rPr>
        <w:t xml:space="preserve">первому требованию </w:t>
      </w:r>
      <w:r w:rsidR="00BA1D6B">
        <w:rPr>
          <w:rFonts w:hAnsi="Times New Roman" w:cs="Times New Roman"/>
          <w:iCs/>
          <w:sz w:val="24"/>
          <w:szCs w:val="24"/>
          <w:lang w:val="ru-RU"/>
        </w:rPr>
        <w:t>преподавателя</w:t>
      </w:r>
      <w:r w:rsidRPr="003F7C04">
        <w:rPr>
          <w:rFonts w:hAnsi="Times New Roman" w:cs="Times New Roman"/>
          <w:iCs/>
          <w:sz w:val="24"/>
          <w:szCs w:val="24"/>
          <w:lang w:val="ru-RU"/>
        </w:rPr>
        <w:t xml:space="preserve"> учащиеся должны предъявлять дневник.</w:t>
      </w:r>
    </w:p>
    <w:p w14:paraId="6954FF77" w14:textId="77777777" w:rsidR="00DE450A" w:rsidRPr="003D032C" w:rsidRDefault="003D032C" w:rsidP="003F7C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6.7. Если ученику нужно задать вопрос или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готов ответить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вопрос учителя, ученик поднимает руку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задает свой вопрос (отвечает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вопрос учителя) после разрешения учителя.</w:t>
      </w:r>
    </w:p>
    <w:p w14:paraId="7CD96519" w14:textId="77777777" w:rsidR="00DE450A" w:rsidRPr="003D032C" w:rsidRDefault="003D032C" w:rsidP="003F7C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6.8. Если учащемуся необходимо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класса,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должен попросить разрешения учителя.</w:t>
      </w:r>
    </w:p>
    <w:p w14:paraId="4F102386" w14:textId="4BD7B57E" w:rsidR="00DE450A" w:rsidRPr="003D032C" w:rsidRDefault="003D032C" w:rsidP="003F7C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6.10.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время уроков (занятий) обучающиеся могут пользоваться только теми техническими средствами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средствами обучения, которые необходимы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образовательном процессе, или теми, которые разрешил использовать </w:t>
      </w:r>
      <w:r w:rsidR="00BA1D6B">
        <w:rPr>
          <w:rFonts w:hAnsi="Times New Roman" w:cs="Times New Roman"/>
          <w:color w:val="000000"/>
          <w:sz w:val="24"/>
          <w:szCs w:val="24"/>
          <w:lang w:val="ru-RU"/>
        </w:rPr>
        <w:t>преподаватель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Остальные устройства, которые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учащихся есть при себе, нужно перевести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беззвучный режим без вибрации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убрать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стола.</w:t>
      </w:r>
    </w:p>
    <w:p w14:paraId="392FA299" w14:textId="77777777" w:rsidR="00DE450A" w:rsidRPr="003D032C" w:rsidRDefault="003D032C" w:rsidP="003F7C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Если в классе предусмотрено место для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мобильных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связи, то учащиеся должны по указанию педагога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положить туда имеющиеся у них мобильные средства связи и забрать их после завершения урока (занятия).</w:t>
      </w:r>
    </w:p>
    <w:p w14:paraId="737D9607" w14:textId="35D08681" w:rsidR="00DE450A" w:rsidRPr="003D032C" w:rsidRDefault="003D032C" w:rsidP="003F7C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Во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проведения учебных занятий при освоении образовательных программ использовать средства радиотелефонной связи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угрозы жизни или здоровью обучающихся, работников школы, а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экстренных случаях</w:t>
      </w:r>
      <w:r w:rsidR="00BA1D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87E9C9E" w14:textId="064DF800" w:rsidR="00DE450A" w:rsidRPr="003D032C" w:rsidRDefault="003D032C" w:rsidP="003F7C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</w:t>
      </w:r>
      <w:r w:rsidR="00BA1D6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школе запрещено использовать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видеозаписи без ведома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которых могут быть нарушены такой записью. Технические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видеозаписи могут быть использованы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случаях, прямо предусмотренных законом.</w:t>
      </w:r>
    </w:p>
    <w:p w14:paraId="6C4B230D" w14:textId="46FFB834" w:rsidR="00DE450A" w:rsidRPr="003D032C" w:rsidRDefault="003D032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пере</w:t>
      </w:r>
      <w:r w:rsidR="00BA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рыва между занятиями</w:t>
      </w:r>
    </w:p>
    <w:p w14:paraId="198C98C5" w14:textId="04728DD3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7.1.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A1D6B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, предназначено для отдыха учащихся и подготовки к следующему по расписанию занятию.</w:t>
      </w:r>
    </w:p>
    <w:p w14:paraId="41CD7889" w14:textId="5C96FE7F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7.2. Учащиеся могут заниматься общением, легкими физическими упражнениями, проводить разминки и физкультминутки, играть в настольные игры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этого местах.</w:t>
      </w:r>
    </w:p>
    <w:p w14:paraId="0295F7BD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7.3.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время перемен учащимся запрещается:</w:t>
      </w:r>
    </w:p>
    <w:p w14:paraId="4E4DCA94" w14:textId="09130DFE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7.3.1. Шуметь, мешать отдыхать</w:t>
      </w:r>
      <w:r w:rsidR="00BA1D6B">
        <w:rPr>
          <w:rFonts w:hAnsi="Times New Roman" w:cs="Times New Roman"/>
          <w:color w:val="000000"/>
          <w:sz w:val="24"/>
          <w:szCs w:val="24"/>
          <w:lang w:val="ru-RU"/>
        </w:rPr>
        <w:t xml:space="preserve"> и заниматься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 xml:space="preserve"> другим.</w:t>
      </w:r>
    </w:p>
    <w:p w14:paraId="19615D19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7.3.2. Бегать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коридорам, лестницам, вблизи оконных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лестничных проемов и в других местах, не предназначенных для активного движения.</w:t>
      </w:r>
    </w:p>
    <w:p w14:paraId="473D3D95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14:paraId="41AD4D62" w14:textId="6B176C87" w:rsidR="00DE450A" w:rsidRPr="003D032C" w:rsidRDefault="00BA1D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3D032C"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Правила поведения учащихся во</w:t>
      </w:r>
      <w:r w:rsidR="003D032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D032C"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внеурочных мероприятий</w:t>
      </w:r>
    </w:p>
    <w:p w14:paraId="307E6E10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9.1. Перед проведением мероприятий, связанных с повышенной опасностью, педагог (руководитель группы) инструктирует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технике безопасности.</w:t>
      </w:r>
    </w:p>
    <w:p w14:paraId="7D511DE5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9.2.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время мероприятия учащиеся должны:</w:t>
      </w:r>
    </w:p>
    <w:p w14:paraId="2BF4E256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9.2.1. Соблюдать дисциплину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выполнять все указания педагога (руководителя группы).</w:t>
      </w:r>
    </w:p>
    <w:p w14:paraId="6C9BD8BA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улице,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транспорте.</w:t>
      </w:r>
    </w:p>
    <w:p w14:paraId="31D64F75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ухудшении здоровья или травме.</w:t>
      </w:r>
    </w:p>
    <w:p w14:paraId="05B306F6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9.2.4. Уважать местные традиции,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природе, памятникам 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14:paraId="401EBB79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9.2.5. Оставаться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группой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окончания мероприятия. Покинуть мероприятие раньше учащиеся могут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разрешения педагога (руководителя группы).</w:t>
      </w:r>
    </w:p>
    <w:p w14:paraId="760ADBF5" w14:textId="58E51F63" w:rsidR="00DE450A" w:rsidRPr="003D032C" w:rsidRDefault="00BA1D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3D032C"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Защита прав, свобод, гарантий и</w:t>
      </w:r>
      <w:r w:rsidR="003D032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D032C" w:rsidRPr="003D03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 интересов учащихся</w:t>
      </w:r>
    </w:p>
    <w:p w14:paraId="19A53F64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целях защиты своих прав, свобод, гарантий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учащиеся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 (или)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законные представители самостоятельно или через своих выборных представителей вправе:</w:t>
      </w:r>
    </w:p>
    <w:p w14:paraId="737D9CB1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10.1.1. Направлять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 школы обращения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и (или) ущемлении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работниками прав, свобод,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социальных гарантий учащихся.</w:t>
      </w:r>
    </w:p>
    <w:p w14:paraId="34F12970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10.1.2.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14:paraId="22CF8056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10.1.3. Использовать иные,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запрещенные законодательством способы защиты своих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интересов.</w:t>
      </w:r>
    </w:p>
    <w:p w14:paraId="0D7B2422" w14:textId="77777777" w:rsidR="00DE450A" w:rsidRPr="003D032C" w:rsidRDefault="003D032C" w:rsidP="00BA1D6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032C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DE450A" w:rsidRPr="003D032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3716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332E"/>
    <w:rsid w:val="00116CE0"/>
    <w:rsid w:val="00290F51"/>
    <w:rsid w:val="002D33B1"/>
    <w:rsid w:val="002D3591"/>
    <w:rsid w:val="00301ED5"/>
    <w:rsid w:val="003514A0"/>
    <w:rsid w:val="003D032C"/>
    <w:rsid w:val="003F7C04"/>
    <w:rsid w:val="004F7E17"/>
    <w:rsid w:val="005037F6"/>
    <w:rsid w:val="005A05CE"/>
    <w:rsid w:val="00653AF6"/>
    <w:rsid w:val="0095285C"/>
    <w:rsid w:val="00B66DE6"/>
    <w:rsid w:val="00B73A5A"/>
    <w:rsid w:val="00BA1D6B"/>
    <w:rsid w:val="00D20798"/>
    <w:rsid w:val="00DE450A"/>
    <w:rsid w:val="00E01A6B"/>
    <w:rsid w:val="00E438A1"/>
    <w:rsid w:val="00EF6E7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817D"/>
  <w15:docId w15:val="{4C98DD5A-32B5-4B70-B0D6-0BB265E7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Microsoft Office User</cp:lastModifiedBy>
  <cp:revision>7</cp:revision>
  <dcterms:created xsi:type="dcterms:W3CDTF">2011-11-02T04:15:00Z</dcterms:created>
  <dcterms:modified xsi:type="dcterms:W3CDTF">2025-02-24T12:44:00Z</dcterms:modified>
</cp:coreProperties>
</file>